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3E5" w14:textId="7BD2E8CF" w:rsidR="009B4677" w:rsidRDefault="00A700FE" w:rsidP="009B4677">
      <w:pPr>
        <w:spacing w:after="0" w:line="240" w:lineRule="auto"/>
        <w:jc w:val="both"/>
        <w:rPr>
          <w:rFonts w:ascii="Merriweather" w:hAnsi="Merriweather"/>
          <w:sz w:val="20"/>
          <w:szCs w:val="20"/>
        </w:rPr>
      </w:pPr>
      <w:r>
        <w:rPr>
          <w:rFonts w:ascii="Merriweather" w:hAnsi="Merriweather"/>
          <w:sz w:val="20"/>
          <w:szCs w:val="20"/>
        </w:rPr>
        <w:t>UNIVERSITY OF ZADAR</w:t>
      </w:r>
    </w:p>
    <w:p w14:paraId="5C49ABFF" w14:textId="63CD2742" w:rsidR="009B4677" w:rsidRDefault="00A700FE" w:rsidP="009B4677">
      <w:pPr>
        <w:spacing w:after="0" w:line="240" w:lineRule="auto"/>
        <w:jc w:val="both"/>
        <w:rPr>
          <w:rFonts w:ascii="Merriweather" w:hAnsi="Merriweather"/>
          <w:sz w:val="20"/>
          <w:szCs w:val="20"/>
        </w:rPr>
      </w:pPr>
      <w:r>
        <w:rPr>
          <w:rFonts w:ascii="Merriweather" w:hAnsi="Merriweather"/>
          <w:sz w:val="20"/>
          <w:szCs w:val="20"/>
        </w:rPr>
        <w:t>CLASS</w:t>
      </w:r>
      <w:r w:rsidR="009B4677">
        <w:rPr>
          <w:rFonts w:ascii="Merriweather" w:hAnsi="Merriweather"/>
          <w:sz w:val="20"/>
          <w:szCs w:val="20"/>
        </w:rPr>
        <w:t>: 112-01/24-01/03</w:t>
      </w:r>
    </w:p>
    <w:p w14:paraId="11582D62" w14:textId="41DF2319" w:rsidR="009B4677" w:rsidRDefault="00A700FE" w:rsidP="009B4677">
      <w:pPr>
        <w:spacing w:after="0" w:line="240" w:lineRule="auto"/>
        <w:rPr>
          <w:rFonts w:ascii="Merriweather" w:hAnsi="Merriweather"/>
          <w:sz w:val="20"/>
          <w:szCs w:val="20"/>
        </w:rPr>
      </w:pPr>
      <w:r>
        <w:rPr>
          <w:rFonts w:ascii="Merriweather" w:hAnsi="Merriweather"/>
          <w:sz w:val="20"/>
          <w:szCs w:val="20"/>
        </w:rPr>
        <w:t>REG.NO.</w:t>
      </w:r>
      <w:r w:rsidR="009B4677">
        <w:rPr>
          <w:rFonts w:ascii="Merriweather" w:hAnsi="Merriweather"/>
          <w:sz w:val="20"/>
          <w:szCs w:val="20"/>
        </w:rPr>
        <w:t>: 2198-1-79-10-24-10</w:t>
      </w:r>
    </w:p>
    <w:p w14:paraId="51C4D6F0" w14:textId="28551568" w:rsidR="002D50A0" w:rsidRDefault="002D50A0" w:rsidP="009D7C95">
      <w:pPr>
        <w:spacing w:line="240" w:lineRule="auto"/>
        <w:jc w:val="both"/>
        <w:rPr>
          <w:rFonts w:ascii="Merriweather" w:hAnsi="Merriweather"/>
          <w:sz w:val="20"/>
          <w:szCs w:val="20"/>
        </w:rPr>
      </w:pPr>
      <w:r w:rsidRPr="00F473B7">
        <w:rPr>
          <w:rFonts w:ascii="Merriweather" w:hAnsi="Merriweather"/>
          <w:sz w:val="20"/>
          <w:szCs w:val="20"/>
        </w:rPr>
        <w:t>Zadar,</w:t>
      </w:r>
      <w:r w:rsidR="009B4677">
        <w:rPr>
          <w:rFonts w:ascii="Merriweather" w:hAnsi="Merriweather"/>
          <w:sz w:val="20"/>
          <w:szCs w:val="20"/>
        </w:rPr>
        <w:t xml:space="preserve"> </w:t>
      </w:r>
      <w:r w:rsidR="004E3BE0">
        <w:rPr>
          <w:rFonts w:ascii="Merriweather" w:hAnsi="Merriweather"/>
          <w:sz w:val="20"/>
          <w:szCs w:val="20"/>
        </w:rPr>
        <w:t>2</w:t>
      </w:r>
      <w:r w:rsidR="00FC473C">
        <w:rPr>
          <w:rFonts w:ascii="Merriweather" w:hAnsi="Merriweather"/>
          <w:sz w:val="20"/>
          <w:szCs w:val="20"/>
        </w:rPr>
        <w:t>6</w:t>
      </w:r>
      <w:r w:rsidR="00A700FE">
        <w:rPr>
          <w:rFonts w:ascii="Merriweather" w:hAnsi="Merriweather"/>
          <w:sz w:val="20"/>
          <w:szCs w:val="20"/>
        </w:rPr>
        <w:t xml:space="preserve"> </w:t>
      </w:r>
      <w:proofErr w:type="spellStart"/>
      <w:r w:rsidR="00A700FE">
        <w:rPr>
          <w:rFonts w:ascii="Merriweather" w:hAnsi="Merriweather"/>
          <w:sz w:val="20"/>
          <w:szCs w:val="20"/>
        </w:rPr>
        <w:t>November</w:t>
      </w:r>
      <w:proofErr w:type="spellEnd"/>
      <w:r w:rsidR="009B4677">
        <w:rPr>
          <w:rFonts w:ascii="Merriweather" w:hAnsi="Merriweather"/>
          <w:sz w:val="20"/>
          <w:szCs w:val="20"/>
        </w:rPr>
        <w:t xml:space="preserve"> 2024</w:t>
      </w:r>
    </w:p>
    <w:p w14:paraId="452B40DB" w14:textId="77777777" w:rsidR="009D7C95" w:rsidRPr="00F473B7" w:rsidRDefault="009D7C95" w:rsidP="009D7C95">
      <w:pPr>
        <w:spacing w:line="240" w:lineRule="auto"/>
        <w:jc w:val="both"/>
        <w:rPr>
          <w:rFonts w:ascii="Merriweather" w:hAnsi="Merriweather"/>
          <w:sz w:val="20"/>
          <w:szCs w:val="20"/>
        </w:rPr>
      </w:pPr>
    </w:p>
    <w:p w14:paraId="4CA98CAF" w14:textId="632302D5" w:rsidR="00A700FE" w:rsidRDefault="008270A8" w:rsidP="00A700FE">
      <w:pPr>
        <w:spacing w:after="120"/>
        <w:jc w:val="both"/>
        <w:rPr>
          <w:rFonts w:ascii="Merriweather" w:hAnsi="Merriweather"/>
          <w:sz w:val="20"/>
          <w:szCs w:val="20"/>
          <w:lang w:val="en-GB"/>
        </w:rPr>
      </w:pPr>
      <w:proofErr w:type="spellStart"/>
      <w:r w:rsidRPr="008270A8">
        <w:rPr>
          <w:rFonts w:ascii="Merriweather" w:hAnsi="Merriweather"/>
          <w:sz w:val="20"/>
          <w:szCs w:val="20"/>
        </w:rPr>
        <w:t>Pursuant</w:t>
      </w:r>
      <w:proofErr w:type="spellEnd"/>
      <w:r w:rsidRPr="008270A8">
        <w:rPr>
          <w:rFonts w:ascii="Merriweather" w:hAnsi="Merriweather"/>
          <w:sz w:val="20"/>
          <w:szCs w:val="20"/>
        </w:rPr>
        <w:t xml:space="preserve"> to </w:t>
      </w:r>
      <w:proofErr w:type="spellStart"/>
      <w:r w:rsidRPr="008270A8">
        <w:rPr>
          <w:rFonts w:ascii="Merriweather" w:hAnsi="Merriweather"/>
          <w:sz w:val="20"/>
          <w:szCs w:val="20"/>
        </w:rPr>
        <w:t>the</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Decision</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of</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the</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eleventh</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Expert</w:t>
      </w:r>
      <w:proofErr w:type="spellEnd"/>
      <w:r w:rsidRPr="008270A8">
        <w:rPr>
          <w:rFonts w:ascii="Merriweather" w:hAnsi="Merriweather"/>
          <w:sz w:val="20"/>
          <w:szCs w:val="20"/>
        </w:rPr>
        <w:t xml:space="preserve"> Council for </w:t>
      </w:r>
      <w:proofErr w:type="spellStart"/>
      <w:r w:rsidRPr="008270A8">
        <w:rPr>
          <w:rFonts w:ascii="Merriweather" w:hAnsi="Merriweather"/>
          <w:sz w:val="20"/>
          <w:szCs w:val="20"/>
        </w:rPr>
        <w:t>Biomedical</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and</w:t>
      </w:r>
      <w:proofErr w:type="spellEnd"/>
      <w:r w:rsidRPr="008270A8">
        <w:rPr>
          <w:rFonts w:ascii="Merriweather" w:hAnsi="Merriweather"/>
          <w:sz w:val="20"/>
          <w:szCs w:val="20"/>
        </w:rPr>
        <w:t xml:space="preserve"> Health, </w:t>
      </w:r>
      <w:proofErr w:type="spellStart"/>
      <w:r w:rsidRPr="008270A8">
        <w:rPr>
          <w:rFonts w:ascii="Merriweather" w:hAnsi="Merriweather"/>
          <w:sz w:val="20"/>
          <w:szCs w:val="20"/>
        </w:rPr>
        <w:t>Biotechnical</w:t>
      </w:r>
      <w:proofErr w:type="spellEnd"/>
      <w:r w:rsidRPr="008270A8">
        <w:rPr>
          <w:rFonts w:ascii="Merriweather" w:hAnsi="Merriweather"/>
          <w:sz w:val="20"/>
          <w:szCs w:val="20"/>
        </w:rPr>
        <w:t xml:space="preserve">, Natural, </w:t>
      </w:r>
      <w:proofErr w:type="spellStart"/>
      <w:r w:rsidRPr="008270A8">
        <w:rPr>
          <w:rFonts w:ascii="Merriweather" w:hAnsi="Merriweather"/>
          <w:sz w:val="20"/>
          <w:szCs w:val="20"/>
        </w:rPr>
        <w:t>Technical</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and</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Interdisciplinary</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Fields</w:t>
      </w:r>
      <w:proofErr w:type="spellEnd"/>
      <w:r w:rsidRPr="008270A8">
        <w:rPr>
          <w:rFonts w:ascii="Merriweather" w:hAnsi="Merriweather"/>
          <w:sz w:val="20"/>
          <w:szCs w:val="20"/>
        </w:rPr>
        <w:t xml:space="preserve"> </w:t>
      </w:r>
      <w:proofErr w:type="spellStart"/>
      <w:r w:rsidRPr="008270A8">
        <w:rPr>
          <w:rFonts w:ascii="Merriweather" w:hAnsi="Merriweather"/>
          <w:sz w:val="20"/>
          <w:szCs w:val="20"/>
        </w:rPr>
        <w:t>of</w:t>
      </w:r>
      <w:proofErr w:type="spellEnd"/>
      <w:r w:rsidRPr="008270A8">
        <w:rPr>
          <w:rFonts w:ascii="Merriweather" w:hAnsi="Merriweather"/>
          <w:sz w:val="20"/>
          <w:szCs w:val="20"/>
        </w:rPr>
        <w:t xml:space="preserve"> Science </w:t>
      </w:r>
      <w:r w:rsidR="00A700FE" w:rsidRPr="008521D6">
        <w:rPr>
          <w:rFonts w:ascii="Merriweather" w:hAnsi="Merriweather"/>
          <w:sz w:val="20"/>
          <w:szCs w:val="20"/>
          <w:lang w:val="en-GB"/>
        </w:rPr>
        <w:t xml:space="preserve">in the </w:t>
      </w:r>
      <w:r w:rsidR="002D50A0" w:rsidRPr="002D50A0">
        <w:rPr>
          <w:rFonts w:ascii="Merriweather" w:hAnsi="Merriweather"/>
          <w:sz w:val="20"/>
          <w:szCs w:val="20"/>
        </w:rPr>
        <w:t>202</w:t>
      </w:r>
      <w:r w:rsidR="00194923">
        <w:rPr>
          <w:rFonts w:ascii="Merriweather" w:hAnsi="Merriweather"/>
          <w:sz w:val="20"/>
          <w:szCs w:val="20"/>
        </w:rPr>
        <w:t>4</w:t>
      </w:r>
      <w:r w:rsidR="002D50A0" w:rsidRPr="002D50A0">
        <w:rPr>
          <w:rFonts w:ascii="Merriweather" w:hAnsi="Merriweather"/>
          <w:sz w:val="20"/>
          <w:szCs w:val="20"/>
        </w:rPr>
        <w:t>/202</w:t>
      </w:r>
      <w:r w:rsidR="00194923">
        <w:rPr>
          <w:rFonts w:ascii="Merriweather" w:hAnsi="Merriweather"/>
          <w:sz w:val="20"/>
          <w:szCs w:val="20"/>
        </w:rPr>
        <w:t>5</w:t>
      </w:r>
      <w:r w:rsidR="00A700FE">
        <w:rPr>
          <w:rFonts w:ascii="Merriweather" w:hAnsi="Merriweather"/>
          <w:sz w:val="20"/>
          <w:szCs w:val="20"/>
        </w:rPr>
        <w:t xml:space="preserve"> </w:t>
      </w:r>
      <w:proofErr w:type="spellStart"/>
      <w:r w:rsidR="00A700FE">
        <w:rPr>
          <w:rFonts w:ascii="Merriweather" w:hAnsi="Merriweather"/>
          <w:sz w:val="20"/>
          <w:szCs w:val="20"/>
        </w:rPr>
        <w:t>academic</w:t>
      </w:r>
      <w:proofErr w:type="spellEnd"/>
      <w:r w:rsidR="00A700FE">
        <w:rPr>
          <w:rFonts w:ascii="Merriweather" w:hAnsi="Merriweather"/>
          <w:sz w:val="20"/>
          <w:szCs w:val="20"/>
        </w:rPr>
        <w:t xml:space="preserve"> </w:t>
      </w:r>
      <w:proofErr w:type="spellStart"/>
      <w:r w:rsidR="00A700FE">
        <w:rPr>
          <w:rFonts w:ascii="Merriweather" w:hAnsi="Merriweather"/>
          <w:sz w:val="20"/>
          <w:szCs w:val="20"/>
        </w:rPr>
        <w:t>year</w:t>
      </w:r>
      <w:proofErr w:type="spellEnd"/>
      <w:r w:rsidR="002D50A0" w:rsidRPr="002D50A0">
        <w:rPr>
          <w:rFonts w:ascii="Merriweather" w:hAnsi="Merriweather"/>
          <w:sz w:val="20"/>
          <w:szCs w:val="20"/>
        </w:rPr>
        <w:t xml:space="preserve">, </w:t>
      </w:r>
      <w:proofErr w:type="spellStart"/>
      <w:r w:rsidR="00A700FE">
        <w:rPr>
          <w:rFonts w:ascii="Merriweather" w:hAnsi="Merriweather"/>
          <w:sz w:val="20"/>
          <w:szCs w:val="20"/>
        </w:rPr>
        <w:t>Class</w:t>
      </w:r>
      <w:proofErr w:type="spellEnd"/>
      <w:r w:rsidR="002D50A0" w:rsidRPr="002D50A0">
        <w:rPr>
          <w:rFonts w:ascii="Merriweather" w:hAnsi="Merriweather"/>
          <w:sz w:val="20"/>
          <w:szCs w:val="20"/>
        </w:rPr>
        <w:t>: 112</w:t>
      </w:r>
      <w:r w:rsidR="00653292">
        <w:rPr>
          <w:rFonts w:ascii="Merriweather" w:hAnsi="Merriweather"/>
          <w:sz w:val="20"/>
          <w:szCs w:val="20"/>
        </w:rPr>
        <w:t>-</w:t>
      </w:r>
      <w:r w:rsidR="002D50A0" w:rsidRPr="002D50A0">
        <w:rPr>
          <w:rFonts w:ascii="Merriweather" w:hAnsi="Merriweather"/>
          <w:sz w:val="20"/>
          <w:szCs w:val="20"/>
        </w:rPr>
        <w:t>01/24-01/</w:t>
      </w:r>
      <w:r w:rsidR="00FC473C">
        <w:rPr>
          <w:rFonts w:ascii="Merriweather" w:hAnsi="Merriweather"/>
          <w:sz w:val="20"/>
          <w:szCs w:val="20"/>
        </w:rPr>
        <w:t>02</w:t>
      </w:r>
      <w:r w:rsidR="002D50A0" w:rsidRPr="002D50A0">
        <w:rPr>
          <w:rFonts w:ascii="Merriweather" w:hAnsi="Merriweather"/>
          <w:sz w:val="20"/>
          <w:szCs w:val="20"/>
        </w:rPr>
        <w:t xml:space="preserve">, </w:t>
      </w:r>
      <w:r w:rsidR="00A700FE">
        <w:rPr>
          <w:rFonts w:ascii="Merriweather" w:hAnsi="Merriweather"/>
          <w:sz w:val="20"/>
          <w:szCs w:val="20"/>
        </w:rPr>
        <w:t>Reg. No.</w:t>
      </w:r>
      <w:r w:rsidR="002D50A0" w:rsidRPr="002D50A0">
        <w:rPr>
          <w:rFonts w:ascii="Merriweather" w:hAnsi="Merriweather"/>
          <w:sz w:val="20"/>
          <w:szCs w:val="20"/>
        </w:rPr>
        <w:t>: 2198-1-79-10-24-</w:t>
      </w:r>
      <w:r w:rsidR="00FC473C">
        <w:rPr>
          <w:rFonts w:ascii="Merriweather" w:hAnsi="Merriweather"/>
          <w:sz w:val="20"/>
          <w:szCs w:val="20"/>
        </w:rPr>
        <w:t>14</w:t>
      </w:r>
      <w:r w:rsidR="002D50A0" w:rsidRPr="002D50A0">
        <w:rPr>
          <w:rFonts w:ascii="Merriweather" w:hAnsi="Merriweather"/>
          <w:sz w:val="20"/>
          <w:szCs w:val="20"/>
        </w:rPr>
        <w:t xml:space="preserve"> </w:t>
      </w:r>
      <w:proofErr w:type="spellStart"/>
      <w:r w:rsidR="00A700FE">
        <w:rPr>
          <w:rFonts w:ascii="Merriweather" w:hAnsi="Merriweather"/>
          <w:sz w:val="20"/>
          <w:szCs w:val="20"/>
        </w:rPr>
        <w:t>of</w:t>
      </w:r>
      <w:proofErr w:type="spellEnd"/>
      <w:r w:rsidR="002D50A0" w:rsidRPr="002D50A0">
        <w:rPr>
          <w:rFonts w:ascii="Merriweather" w:hAnsi="Merriweather"/>
          <w:sz w:val="20"/>
          <w:szCs w:val="20"/>
        </w:rPr>
        <w:t xml:space="preserve"> </w:t>
      </w:r>
      <w:r w:rsidR="004E3BE0">
        <w:rPr>
          <w:rFonts w:ascii="Merriweather" w:hAnsi="Merriweather"/>
          <w:sz w:val="20"/>
          <w:szCs w:val="20"/>
        </w:rPr>
        <w:t>13</w:t>
      </w:r>
      <w:r w:rsidR="00A700FE">
        <w:rPr>
          <w:rFonts w:ascii="Merriweather" w:hAnsi="Merriweather"/>
          <w:sz w:val="20"/>
          <w:szCs w:val="20"/>
        </w:rPr>
        <w:t xml:space="preserve"> </w:t>
      </w:r>
      <w:proofErr w:type="spellStart"/>
      <w:r w:rsidR="00A700FE">
        <w:rPr>
          <w:rFonts w:ascii="Merriweather" w:hAnsi="Merriweather"/>
          <w:sz w:val="20"/>
          <w:szCs w:val="20"/>
        </w:rPr>
        <w:t>November</w:t>
      </w:r>
      <w:proofErr w:type="spellEnd"/>
      <w:r w:rsidR="002D50A0" w:rsidRPr="002D50A0">
        <w:rPr>
          <w:rFonts w:ascii="Merriweather" w:hAnsi="Merriweather"/>
          <w:sz w:val="20"/>
          <w:szCs w:val="20"/>
        </w:rPr>
        <w:t xml:space="preserve"> 2024</w:t>
      </w:r>
      <w:r w:rsidR="00194923">
        <w:rPr>
          <w:rFonts w:ascii="Merriweather" w:hAnsi="Merriweather"/>
          <w:sz w:val="20"/>
          <w:szCs w:val="20"/>
        </w:rPr>
        <w:t>,</w:t>
      </w:r>
      <w:r w:rsidR="00653292">
        <w:rPr>
          <w:rFonts w:ascii="Merriweather" w:hAnsi="Merriweather"/>
          <w:sz w:val="20"/>
          <w:szCs w:val="20"/>
        </w:rPr>
        <w:t xml:space="preserve"> </w:t>
      </w:r>
      <w:r w:rsidR="00A700FE" w:rsidRPr="008521D6">
        <w:rPr>
          <w:rFonts w:ascii="Merriweather" w:hAnsi="Merriweather"/>
          <w:sz w:val="20"/>
          <w:szCs w:val="20"/>
          <w:lang w:val="en-GB"/>
        </w:rPr>
        <w:t>the University of Zadar announces a consolidated</w:t>
      </w:r>
    </w:p>
    <w:p w14:paraId="51308D3B" w14:textId="77777777" w:rsidR="00A700FE" w:rsidRPr="008521D6" w:rsidRDefault="00A700FE" w:rsidP="00A700FE">
      <w:pPr>
        <w:spacing w:after="120"/>
        <w:jc w:val="both"/>
        <w:rPr>
          <w:rFonts w:ascii="Merriweather" w:hAnsi="Merriweather"/>
          <w:sz w:val="20"/>
          <w:szCs w:val="20"/>
          <w:lang w:val="en-GB"/>
        </w:rPr>
      </w:pPr>
    </w:p>
    <w:p w14:paraId="072BE76D" w14:textId="696743C9" w:rsidR="002D50A0" w:rsidRDefault="00A700FE" w:rsidP="00A700FE">
      <w:pPr>
        <w:spacing w:line="240" w:lineRule="auto"/>
        <w:ind w:firstLine="708"/>
        <w:jc w:val="center"/>
        <w:rPr>
          <w:rFonts w:ascii="Merriweather" w:hAnsi="Merriweather"/>
          <w:sz w:val="23"/>
          <w:szCs w:val="23"/>
        </w:rPr>
      </w:pPr>
      <w:r>
        <w:rPr>
          <w:rFonts w:ascii="Merriweather" w:hAnsi="Merriweather"/>
          <w:sz w:val="23"/>
          <w:szCs w:val="23"/>
        </w:rPr>
        <w:t>CALL FOR APPLICATIONS</w:t>
      </w:r>
    </w:p>
    <w:p w14:paraId="5050382E" w14:textId="5EB661C4" w:rsidR="00A700FE" w:rsidRDefault="00A700FE" w:rsidP="00236586">
      <w:pPr>
        <w:pStyle w:val="Odlomakpopisa"/>
        <w:numPr>
          <w:ilvl w:val="0"/>
          <w:numId w:val="40"/>
        </w:numPr>
        <w:spacing w:after="160" w:line="240" w:lineRule="auto"/>
        <w:jc w:val="both"/>
        <w:rPr>
          <w:rFonts w:ascii="Merriweather" w:hAnsi="Merriweather"/>
          <w:sz w:val="20"/>
          <w:szCs w:val="20"/>
        </w:rPr>
      </w:pPr>
      <w:r w:rsidRPr="008521D6">
        <w:rPr>
          <w:rFonts w:ascii="Merriweather" w:hAnsi="Merriweather"/>
          <w:sz w:val="20"/>
          <w:szCs w:val="20"/>
          <w:lang w:val="en-GB"/>
        </w:rPr>
        <w:t>for election of one associate into the associate position of a postdoctoral researcher, for a limited period of time, in the scientific area of</w:t>
      </w:r>
      <w:r>
        <w:rPr>
          <w:rFonts w:ascii="Merriweather" w:hAnsi="Merriweather"/>
          <w:sz w:val="20"/>
          <w:szCs w:val="20"/>
          <w:lang w:val="en-GB"/>
        </w:rPr>
        <w:t xml:space="preserve"> Natural Sciences, the field of Geography, in the Department of Geography.</w:t>
      </w:r>
    </w:p>
    <w:p w14:paraId="66663D6E" w14:textId="77777777" w:rsidR="00FC473C" w:rsidRPr="00A70A3F" w:rsidRDefault="00FC473C" w:rsidP="00FC473C">
      <w:pPr>
        <w:pStyle w:val="Odlomakpopisa"/>
        <w:spacing w:after="160" w:line="240" w:lineRule="auto"/>
        <w:ind w:left="1080"/>
        <w:jc w:val="both"/>
        <w:rPr>
          <w:rFonts w:ascii="Merriweather" w:hAnsi="Merriweather"/>
          <w:sz w:val="20"/>
          <w:szCs w:val="20"/>
        </w:rPr>
      </w:pPr>
    </w:p>
    <w:p w14:paraId="783E5EA4" w14:textId="77777777" w:rsidR="00C12C62" w:rsidRPr="00C12C62" w:rsidRDefault="00C12C62" w:rsidP="00C12C62">
      <w:pPr>
        <w:spacing w:line="240" w:lineRule="auto"/>
        <w:ind w:firstLine="360"/>
        <w:jc w:val="both"/>
        <w:rPr>
          <w:rFonts w:ascii="Merriweather" w:hAnsi="Merriweather"/>
          <w:sz w:val="20"/>
          <w:szCs w:val="20"/>
        </w:rPr>
      </w:pPr>
      <w:proofErr w:type="spellStart"/>
      <w:r w:rsidRPr="00C12C62">
        <w:rPr>
          <w:rFonts w:ascii="Merriweather" w:hAnsi="Merriweather"/>
          <w:sz w:val="20"/>
          <w:szCs w:val="20"/>
        </w:rPr>
        <w:t>Applicants</w:t>
      </w:r>
      <w:proofErr w:type="spellEnd"/>
      <w:r w:rsidRPr="00C12C62">
        <w:rPr>
          <w:rFonts w:ascii="Merriweather" w:hAnsi="Merriweather"/>
          <w:sz w:val="20"/>
          <w:szCs w:val="20"/>
        </w:rPr>
        <w:t xml:space="preserve"> are </w:t>
      </w:r>
      <w:proofErr w:type="spellStart"/>
      <w:r w:rsidRPr="00C12C62">
        <w:rPr>
          <w:rFonts w:ascii="Merriweather" w:hAnsi="Merriweather"/>
          <w:sz w:val="20"/>
          <w:szCs w:val="20"/>
        </w:rPr>
        <w:t>expected</w:t>
      </w:r>
      <w:proofErr w:type="spellEnd"/>
      <w:r w:rsidRPr="00C12C62">
        <w:rPr>
          <w:rFonts w:ascii="Merriweather" w:hAnsi="Merriweather"/>
          <w:sz w:val="20"/>
          <w:szCs w:val="20"/>
        </w:rPr>
        <w:t xml:space="preserve"> to </w:t>
      </w:r>
      <w:proofErr w:type="spellStart"/>
      <w:r w:rsidRPr="00C12C62">
        <w:rPr>
          <w:rFonts w:ascii="Merriweather" w:hAnsi="Merriweather"/>
          <w:sz w:val="20"/>
          <w:szCs w:val="20"/>
        </w:rPr>
        <w:t>meet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requirements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Labour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no. 93/14, 127/17, 98/19, 151/22),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requirements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Science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Higher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Education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no. 119/22)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regulations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based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therein</w:t>
      </w:r>
      <w:proofErr w:type="spellEnd"/>
      <w:r w:rsidRPr="00C12C62">
        <w:rPr>
          <w:rFonts w:ascii="Merriweather" w:hAnsi="Merriweather"/>
          <w:sz w:val="20"/>
          <w:szCs w:val="20"/>
        </w:rPr>
        <w:t xml:space="preserve">, as </w:t>
      </w:r>
      <w:proofErr w:type="spellStart"/>
      <w:r w:rsidRPr="00C12C62">
        <w:rPr>
          <w:rFonts w:ascii="Merriweather" w:hAnsi="Merriweather"/>
          <w:sz w:val="20"/>
          <w:szCs w:val="20"/>
        </w:rPr>
        <w:t>well</w:t>
      </w:r>
      <w:proofErr w:type="spellEnd"/>
      <w:r w:rsidRPr="00C12C62">
        <w:rPr>
          <w:rFonts w:ascii="Merriweather" w:hAnsi="Merriweather"/>
          <w:sz w:val="20"/>
          <w:szCs w:val="20"/>
        </w:rPr>
        <w:t xml:space="preserve"> as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requirements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stipulated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by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other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acts</w:t>
      </w:r>
      <w:proofErr w:type="spellEnd"/>
      <w:r w:rsidRPr="00C12C62">
        <w:rPr>
          <w:rFonts w:ascii="Merriweather" w:hAnsi="Merriweather"/>
          <w:sz w:val="20"/>
          <w:szCs w:val="20"/>
        </w:rPr>
        <w:t>.</w:t>
      </w:r>
    </w:p>
    <w:p w14:paraId="133AEE19" w14:textId="77777777" w:rsidR="00C12C62" w:rsidRDefault="00C12C62" w:rsidP="00C12C62">
      <w:pPr>
        <w:spacing w:line="240" w:lineRule="auto"/>
        <w:ind w:firstLine="360"/>
        <w:jc w:val="both"/>
        <w:rPr>
          <w:rFonts w:ascii="Merriweather" w:hAnsi="Merriweather"/>
          <w:sz w:val="20"/>
          <w:szCs w:val="20"/>
        </w:rPr>
      </w:pPr>
      <w:proofErr w:type="spellStart"/>
      <w:r w:rsidRPr="00C12C62">
        <w:rPr>
          <w:rFonts w:ascii="Merriweather" w:hAnsi="Merriweather"/>
          <w:sz w:val="20"/>
          <w:szCs w:val="20"/>
        </w:rPr>
        <w:t>Gender-related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expressions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used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in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this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call</w:t>
      </w:r>
      <w:proofErr w:type="spellEnd"/>
      <w:r w:rsidRPr="00C12C62">
        <w:rPr>
          <w:rFonts w:ascii="Merriweather" w:hAnsi="Merriweather"/>
          <w:sz w:val="20"/>
          <w:szCs w:val="20"/>
        </w:rPr>
        <w:t xml:space="preserve"> for </w:t>
      </w:r>
      <w:proofErr w:type="spellStart"/>
      <w:r w:rsidRPr="00C12C62">
        <w:rPr>
          <w:rFonts w:ascii="Merriweather" w:hAnsi="Merriweather"/>
          <w:sz w:val="20"/>
          <w:szCs w:val="20"/>
        </w:rPr>
        <w:t>applications</w:t>
      </w:r>
      <w:proofErr w:type="spellEnd"/>
      <w:r w:rsidRPr="00C12C62">
        <w:rPr>
          <w:rFonts w:ascii="Merriweather" w:hAnsi="Merriweather"/>
          <w:sz w:val="20"/>
          <w:szCs w:val="20"/>
        </w:rPr>
        <w:t xml:space="preserve"> are </w:t>
      </w:r>
      <w:proofErr w:type="spellStart"/>
      <w:r w:rsidRPr="00C12C62">
        <w:rPr>
          <w:rFonts w:ascii="Merriweather" w:hAnsi="Merriweather"/>
          <w:sz w:val="20"/>
          <w:szCs w:val="20"/>
        </w:rPr>
        <w:t>used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neutrally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refer</w:t>
      </w:r>
      <w:proofErr w:type="spellEnd"/>
      <w:r w:rsidRPr="00C12C62">
        <w:rPr>
          <w:rFonts w:ascii="Merriweather" w:hAnsi="Merriweather"/>
          <w:sz w:val="20"/>
          <w:szCs w:val="20"/>
        </w:rPr>
        <w:t xml:space="preserve"> to </w:t>
      </w:r>
      <w:proofErr w:type="spellStart"/>
      <w:r w:rsidRPr="00C12C62">
        <w:rPr>
          <w:rFonts w:ascii="Merriweather" w:hAnsi="Merriweather"/>
          <w:sz w:val="20"/>
          <w:szCs w:val="20"/>
        </w:rPr>
        <w:t>both</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feminine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masculine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gender</w:t>
      </w:r>
      <w:proofErr w:type="spellEnd"/>
      <w:r w:rsidRPr="00C12C62">
        <w:rPr>
          <w:rFonts w:ascii="Merriweather" w:hAnsi="Merriweather"/>
          <w:sz w:val="20"/>
          <w:szCs w:val="20"/>
        </w:rPr>
        <w:t>.</w:t>
      </w:r>
    </w:p>
    <w:p w14:paraId="110C0479" w14:textId="6577D937" w:rsidR="002D50A0" w:rsidRDefault="008270A8" w:rsidP="00C12C62">
      <w:pPr>
        <w:spacing w:line="240" w:lineRule="auto"/>
        <w:ind w:firstLine="360"/>
        <w:jc w:val="both"/>
        <w:rPr>
          <w:rFonts w:ascii="Merriweather" w:hAnsi="Merriweather"/>
          <w:sz w:val="20"/>
          <w:szCs w:val="20"/>
        </w:rPr>
      </w:pPr>
      <w:proofErr w:type="spellStart"/>
      <w:r>
        <w:rPr>
          <w:rFonts w:ascii="Merriweather" w:hAnsi="Merriweather"/>
          <w:sz w:val="20"/>
          <w:szCs w:val="20"/>
        </w:rPr>
        <w:t>Applications</w:t>
      </w:r>
      <w:proofErr w:type="spellEnd"/>
      <w:r>
        <w:rPr>
          <w:rFonts w:ascii="Merriweather" w:hAnsi="Merriweather"/>
          <w:sz w:val="20"/>
          <w:szCs w:val="20"/>
        </w:rPr>
        <w:t xml:space="preserve"> </w:t>
      </w:r>
      <w:proofErr w:type="spellStart"/>
      <w:r>
        <w:rPr>
          <w:rFonts w:ascii="Merriweather" w:hAnsi="Merriweather"/>
          <w:sz w:val="20"/>
          <w:szCs w:val="20"/>
        </w:rPr>
        <w:t>can</w:t>
      </w:r>
      <w:proofErr w:type="spellEnd"/>
      <w:r>
        <w:rPr>
          <w:rFonts w:ascii="Merriweather" w:hAnsi="Merriweather"/>
          <w:sz w:val="20"/>
          <w:szCs w:val="20"/>
        </w:rPr>
        <w:t xml:space="preserve"> </w:t>
      </w:r>
      <w:proofErr w:type="spellStart"/>
      <w:r>
        <w:rPr>
          <w:rFonts w:ascii="Merriweather" w:hAnsi="Merriweather"/>
          <w:sz w:val="20"/>
          <w:szCs w:val="20"/>
        </w:rPr>
        <w:t>be</w:t>
      </w:r>
      <w:proofErr w:type="spellEnd"/>
      <w:r>
        <w:rPr>
          <w:rFonts w:ascii="Merriweather" w:hAnsi="Merriweather"/>
          <w:sz w:val="20"/>
          <w:szCs w:val="20"/>
        </w:rPr>
        <w:t xml:space="preserve"> </w:t>
      </w:r>
      <w:proofErr w:type="spellStart"/>
      <w:r>
        <w:rPr>
          <w:rFonts w:ascii="Merriweather" w:hAnsi="Merriweather"/>
          <w:sz w:val="20"/>
          <w:szCs w:val="20"/>
        </w:rPr>
        <w:t>delivered</w:t>
      </w:r>
      <w:proofErr w:type="spellEnd"/>
      <w:r>
        <w:rPr>
          <w:rFonts w:ascii="Merriweather" w:hAnsi="Merriweather"/>
          <w:sz w:val="20"/>
          <w:szCs w:val="20"/>
        </w:rPr>
        <w:t xml:space="preserve"> via</w:t>
      </w:r>
      <w:r w:rsidR="002D50A0">
        <w:rPr>
          <w:rFonts w:ascii="Merriweather" w:hAnsi="Merriweather"/>
          <w:sz w:val="20"/>
          <w:szCs w:val="20"/>
        </w:rPr>
        <w:t xml:space="preserve"> </w:t>
      </w:r>
      <w:bookmarkStart w:id="0" w:name="_Hlk180141624"/>
      <w:r w:rsidR="00E64695">
        <w:rPr>
          <w:rFonts w:ascii="Merriweather" w:hAnsi="Merriweather"/>
          <w:sz w:val="20"/>
          <w:szCs w:val="20"/>
        </w:rPr>
        <w:fldChar w:fldCharType="begin"/>
      </w:r>
      <w:r w:rsidR="00E64695">
        <w:rPr>
          <w:rFonts w:ascii="Merriweather" w:hAnsi="Merriweather"/>
          <w:sz w:val="20"/>
          <w:szCs w:val="20"/>
        </w:rPr>
        <w:instrText xml:space="preserve"> HYPERLINK "</w:instrText>
      </w:r>
      <w:r w:rsidR="00E64695" w:rsidRPr="00E64695">
        <w:rPr>
          <w:rFonts w:ascii="Merriweather" w:hAnsi="Merriweather"/>
          <w:sz w:val="20"/>
          <w:szCs w:val="20"/>
        </w:rPr>
        <w:instrText>https://forms.gle/2RRRbX5iPzWwzkuXA</w:instrText>
      </w:r>
      <w:r w:rsidR="00E64695">
        <w:rPr>
          <w:rFonts w:ascii="Merriweather" w:hAnsi="Merriweather"/>
          <w:sz w:val="20"/>
          <w:szCs w:val="20"/>
        </w:rPr>
        <w:instrText xml:space="preserve">" </w:instrText>
      </w:r>
      <w:r w:rsidR="00E64695">
        <w:rPr>
          <w:rFonts w:ascii="Merriweather" w:hAnsi="Merriweather"/>
          <w:sz w:val="20"/>
          <w:szCs w:val="20"/>
        </w:rPr>
        <w:fldChar w:fldCharType="separate"/>
      </w:r>
      <w:r w:rsidR="00E64695" w:rsidRPr="00A46F7F">
        <w:rPr>
          <w:rStyle w:val="Hiperveza"/>
          <w:rFonts w:ascii="Merriweather" w:hAnsi="Merriweather"/>
          <w:sz w:val="20"/>
          <w:szCs w:val="20"/>
        </w:rPr>
        <w:t>https://forms.gle/2RRRbX5iPzWwzkuXA</w:t>
      </w:r>
      <w:r w:rsidR="00E64695">
        <w:rPr>
          <w:rFonts w:ascii="Merriweather" w:hAnsi="Merriweather"/>
          <w:sz w:val="20"/>
          <w:szCs w:val="20"/>
        </w:rPr>
        <w:fldChar w:fldCharType="end"/>
      </w:r>
    </w:p>
    <w:bookmarkEnd w:id="0"/>
    <w:p w14:paraId="4A83079A" w14:textId="1DB22470" w:rsidR="00BF5F5E" w:rsidRDefault="008270A8" w:rsidP="00703AD9">
      <w:pPr>
        <w:spacing w:line="240" w:lineRule="auto"/>
        <w:ind w:firstLine="360"/>
        <w:rPr>
          <w:rFonts w:ascii="Merriweather" w:hAnsi="Merriweather"/>
          <w:sz w:val="20"/>
          <w:szCs w:val="20"/>
        </w:rPr>
      </w:pPr>
      <w:r>
        <w:rPr>
          <w:rFonts w:ascii="Merriweather" w:hAnsi="Merriweather"/>
          <w:sz w:val="20"/>
          <w:szCs w:val="20"/>
          <w:lang w:val="en-GB"/>
        </w:rPr>
        <w:t xml:space="preserve">The </w:t>
      </w:r>
      <w:r w:rsidRPr="008521D6">
        <w:rPr>
          <w:rFonts w:ascii="Merriweather" w:hAnsi="Merriweather"/>
          <w:sz w:val="20"/>
          <w:szCs w:val="20"/>
          <w:lang w:val="en-GB"/>
        </w:rPr>
        <w:t>application form for vacancies (a request for the initiation of the election), can be downloaded at the following</w:t>
      </w:r>
      <w:r>
        <w:rPr>
          <w:rFonts w:ascii="Merriweather" w:hAnsi="Merriweather"/>
          <w:sz w:val="20"/>
          <w:szCs w:val="20"/>
          <w:lang w:val="en-GB"/>
        </w:rPr>
        <w:t xml:space="preserve"> address</w:t>
      </w:r>
      <w:r w:rsidR="002D50A0" w:rsidRPr="00F473B7">
        <w:rPr>
          <w:rFonts w:ascii="Merriweather" w:hAnsi="Merriweather"/>
          <w:sz w:val="20"/>
          <w:szCs w:val="20"/>
        </w:rPr>
        <w:t xml:space="preserve">: </w:t>
      </w:r>
    </w:p>
    <w:bookmarkStart w:id="1" w:name="_Hlk180141637"/>
    <w:p w14:paraId="156ABDB8" w14:textId="180E4209" w:rsidR="00E64695" w:rsidRDefault="00BF5F5E" w:rsidP="00BF5F5E">
      <w:pPr>
        <w:spacing w:line="240" w:lineRule="auto"/>
        <w:rPr>
          <w:rFonts w:ascii="Merriweather" w:hAnsi="Merriweather"/>
          <w:sz w:val="20"/>
          <w:szCs w:val="20"/>
        </w:rPr>
      </w:pPr>
      <w:r>
        <w:rPr>
          <w:rFonts w:ascii="Merriweather" w:hAnsi="Merriweather"/>
          <w:sz w:val="20"/>
          <w:szCs w:val="20"/>
        </w:rPr>
        <w:fldChar w:fldCharType="begin"/>
      </w:r>
      <w:r>
        <w:rPr>
          <w:rFonts w:ascii="Merriweather" w:hAnsi="Merriweather"/>
          <w:sz w:val="20"/>
          <w:szCs w:val="20"/>
        </w:rPr>
        <w:instrText xml:space="preserve"> HYPERLINK "</w:instrText>
      </w:r>
      <w:r w:rsidRPr="00E64695">
        <w:rPr>
          <w:rFonts w:ascii="Merriweather" w:hAnsi="Merriweather"/>
          <w:sz w:val="20"/>
          <w:szCs w:val="20"/>
        </w:rPr>
        <w:instrText>https://www.unizd.hr/o-nama/ustrojstvo/rektorat/odjel-za-kadrovske-poslove/obrasci</w:instrText>
      </w:r>
      <w:r>
        <w:rPr>
          <w:rFonts w:ascii="Merriweather" w:hAnsi="Merriweather"/>
          <w:sz w:val="20"/>
          <w:szCs w:val="20"/>
        </w:rPr>
        <w:instrText xml:space="preserve">" </w:instrText>
      </w:r>
      <w:r>
        <w:rPr>
          <w:rFonts w:ascii="Merriweather" w:hAnsi="Merriweather"/>
          <w:sz w:val="20"/>
          <w:szCs w:val="20"/>
        </w:rPr>
        <w:fldChar w:fldCharType="separate"/>
      </w:r>
      <w:r w:rsidRPr="00A46F7F">
        <w:rPr>
          <w:rStyle w:val="Hiperveza"/>
          <w:rFonts w:ascii="Merriweather" w:hAnsi="Merriweather"/>
          <w:sz w:val="20"/>
          <w:szCs w:val="20"/>
        </w:rPr>
        <w:t>https://www.unizd.hr/o-nama/ustrojstvo/rektorat/odjel-za-kadrovske-poslove/obrasci</w:t>
      </w:r>
      <w:r>
        <w:rPr>
          <w:rFonts w:ascii="Merriweather" w:hAnsi="Merriweather"/>
          <w:sz w:val="20"/>
          <w:szCs w:val="20"/>
        </w:rPr>
        <w:fldChar w:fldCharType="end"/>
      </w:r>
    </w:p>
    <w:bookmarkEnd w:id="1"/>
    <w:p w14:paraId="08EAC593" w14:textId="77777777" w:rsidR="008270A8" w:rsidRPr="008521D6" w:rsidRDefault="008270A8" w:rsidP="008270A8">
      <w:pPr>
        <w:ind w:left="360"/>
        <w:jc w:val="both"/>
        <w:rPr>
          <w:rFonts w:ascii="Merriweather" w:hAnsi="Merriweather"/>
          <w:sz w:val="20"/>
          <w:szCs w:val="20"/>
          <w:lang w:val="en-GB"/>
        </w:rPr>
      </w:pPr>
      <w:r w:rsidRPr="008521D6">
        <w:rPr>
          <w:rFonts w:ascii="Merriweather" w:hAnsi="Merriweather"/>
          <w:sz w:val="20"/>
          <w:szCs w:val="20"/>
          <w:lang w:val="en-GB"/>
        </w:rPr>
        <w:t>The following documents should be attached to the letter of application for associate positions:</w:t>
      </w:r>
    </w:p>
    <w:p w14:paraId="31AA3B3F" w14:textId="77777777" w:rsidR="008270A8" w:rsidRPr="008521D6"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curriculum vitae,</w:t>
      </w:r>
    </w:p>
    <w:p w14:paraId="6AAFA51E" w14:textId="77777777" w:rsidR="008270A8" w:rsidRPr="008521D6"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list of papers,</w:t>
      </w:r>
    </w:p>
    <w:p w14:paraId="6F5E69CE" w14:textId="77777777" w:rsidR="008270A8" w:rsidRPr="008521D6"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evidence of a professional qualification or scientific degree,</w:t>
      </w:r>
    </w:p>
    <w:p w14:paraId="140DF1FC" w14:textId="77777777" w:rsidR="008270A8" w:rsidRPr="008521D6"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certificate of Croatian or other citizenship,</w:t>
      </w:r>
    </w:p>
    <w:p w14:paraId="7609049E" w14:textId="77777777" w:rsidR="008270A8" w:rsidRPr="008521D6"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certificate of fluency in Croatian (for foreign citizens) – except for employment positions on the Croatian Scientific Foundation’s projects,</w:t>
      </w:r>
    </w:p>
    <w:p w14:paraId="045916FB" w14:textId="6FB6D4E4" w:rsidR="00FC473C" w:rsidRDefault="008270A8" w:rsidP="008270A8">
      <w:pPr>
        <w:numPr>
          <w:ilvl w:val="0"/>
          <w:numId w:val="41"/>
        </w:numPr>
        <w:spacing w:after="0" w:line="240" w:lineRule="auto"/>
        <w:jc w:val="both"/>
        <w:rPr>
          <w:rFonts w:ascii="Merriweather" w:hAnsi="Merriweather"/>
          <w:sz w:val="20"/>
          <w:szCs w:val="20"/>
          <w:lang w:val="en-GB"/>
        </w:rPr>
      </w:pPr>
      <w:r w:rsidRPr="008521D6">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54121F98" w14:textId="77777777" w:rsidR="008270A8" w:rsidRPr="008270A8" w:rsidRDefault="008270A8" w:rsidP="008270A8">
      <w:pPr>
        <w:spacing w:after="0" w:line="240" w:lineRule="auto"/>
        <w:ind w:left="1080"/>
        <w:jc w:val="both"/>
        <w:rPr>
          <w:rFonts w:ascii="Merriweather" w:hAnsi="Merriweather"/>
          <w:sz w:val="20"/>
          <w:szCs w:val="20"/>
          <w:lang w:val="en-GB"/>
        </w:rPr>
      </w:pPr>
    </w:p>
    <w:p w14:paraId="1DE9CAC2" w14:textId="77777777" w:rsidR="00C12C62" w:rsidRPr="00C12C62" w:rsidRDefault="00C12C62" w:rsidP="00C12C62">
      <w:pPr>
        <w:spacing w:line="240" w:lineRule="auto"/>
        <w:ind w:firstLine="360"/>
        <w:jc w:val="both"/>
        <w:rPr>
          <w:rFonts w:ascii="Merriweather" w:hAnsi="Merriweather"/>
          <w:sz w:val="20"/>
          <w:szCs w:val="20"/>
        </w:rPr>
      </w:pPr>
      <w:proofErr w:type="spellStart"/>
      <w:r w:rsidRPr="00C12C62">
        <w:rPr>
          <w:rFonts w:ascii="Merriweather" w:hAnsi="Merriweather"/>
          <w:sz w:val="20"/>
          <w:szCs w:val="20"/>
        </w:rPr>
        <w:t>Candidates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who</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may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fulfil</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right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advantage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upon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admission</w:t>
      </w:r>
      <w:proofErr w:type="spellEnd"/>
      <w:r w:rsidRPr="00C12C62">
        <w:rPr>
          <w:rFonts w:ascii="Merriweather" w:hAnsi="Merriweather"/>
          <w:sz w:val="20"/>
          <w:szCs w:val="20"/>
        </w:rPr>
        <w:t xml:space="preserve"> to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public</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service</w:t>
      </w:r>
      <w:proofErr w:type="spellEnd"/>
      <w:r w:rsidRPr="00C12C62">
        <w:rPr>
          <w:rFonts w:ascii="Merriweather" w:hAnsi="Merriweather"/>
          <w:sz w:val="20"/>
          <w:szCs w:val="20"/>
        </w:rPr>
        <w:t xml:space="preserve">, as </w:t>
      </w:r>
      <w:proofErr w:type="spellStart"/>
      <w:r w:rsidRPr="00C12C62">
        <w:rPr>
          <w:rFonts w:ascii="Merriweather" w:hAnsi="Merriweather"/>
          <w:sz w:val="20"/>
          <w:szCs w:val="20"/>
        </w:rPr>
        <w:t>prescribed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by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Article</w:t>
      </w:r>
      <w:proofErr w:type="spellEnd"/>
      <w:r w:rsidRPr="00C12C62">
        <w:rPr>
          <w:rFonts w:ascii="Merriweather" w:hAnsi="Merriweather"/>
          <w:sz w:val="20"/>
          <w:szCs w:val="20"/>
        </w:rPr>
        <w:t xml:space="preserve"> 102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on Croatian </w:t>
      </w:r>
      <w:proofErr w:type="spellStart"/>
      <w:r w:rsidRPr="00C12C62">
        <w:rPr>
          <w:rFonts w:ascii="Merriweather" w:hAnsi="Merriweather"/>
          <w:sz w:val="20"/>
          <w:szCs w:val="20"/>
        </w:rPr>
        <w:t>Homeland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War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Veterans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Their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Family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Members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121/17, 98/19, 84/21),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Article</w:t>
      </w:r>
      <w:proofErr w:type="spellEnd"/>
      <w:r w:rsidRPr="00C12C62">
        <w:rPr>
          <w:rFonts w:ascii="Merriweather" w:hAnsi="Merriweather"/>
          <w:sz w:val="20"/>
          <w:szCs w:val="20"/>
        </w:rPr>
        <w:t xml:space="preserve"> 48.f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on Protection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Military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Civilian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Disabled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War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Victims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33/92, 77/92, 27/93, 58/93, 2/94, 76/94, 108/95, 108/96, 82/01, 103/03, 148/13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98/19),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Article</w:t>
      </w:r>
      <w:proofErr w:type="spellEnd"/>
      <w:r w:rsidRPr="00C12C62">
        <w:rPr>
          <w:rFonts w:ascii="Merriweather" w:hAnsi="Merriweather"/>
          <w:sz w:val="20"/>
          <w:szCs w:val="20"/>
        </w:rPr>
        <w:t xml:space="preserve"> 48.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on </w:t>
      </w:r>
      <w:proofErr w:type="spellStart"/>
      <w:r w:rsidRPr="00C12C62">
        <w:rPr>
          <w:rFonts w:ascii="Merriweather" w:hAnsi="Merriweather"/>
          <w:sz w:val="20"/>
          <w:szCs w:val="20"/>
        </w:rPr>
        <w:t>Civilian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Victims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Homeland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War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84/21)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Article</w:t>
      </w:r>
      <w:proofErr w:type="spellEnd"/>
      <w:r w:rsidRPr="00C12C62">
        <w:rPr>
          <w:rFonts w:ascii="Merriweather" w:hAnsi="Merriweather"/>
          <w:sz w:val="20"/>
          <w:szCs w:val="20"/>
        </w:rPr>
        <w:t xml:space="preserve"> 9.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on </w:t>
      </w:r>
      <w:r w:rsidRPr="00C12C62">
        <w:rPr>
          <w:rFonts w:ascii="Merriweather" w:hAnsi="Merriweather"/>
          <w:sz w:val="20"/>
          <w:szCs w:val="20"/>
        </w:rPr>
        <w:lastRenderedPageBreak/>
        <w:t xml:space="preserve">Professional </w:t>
      </w:r>
      <w:proofErr w:type="spellStart"/>
      <w:r w:rsidRPr="00C12C62">
        <w:rPr>
          <w:rFonts w:ascii="Merriweather" w:hAnsi="Merriweather"/>
          <w:sz w:val="20"/>
          <w:szCs w:val="20"/>
        </w:rPr>
        <w:t>Rehabilitation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Employment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Disabled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Persons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Official</w:t>
      </w:r>
      <w:proofErr w:type="spellEnd"/>
      <w:r w:rsidRPr="00C12C62">
        <w:rPr>
          <w:rFonts w:ascii="Merriweather" w:hAnsi="Merriweather"/>
          <w:sz w:val="20"/>
          <w:szCs w:val="20"/>
        </w:rPr>
        <w:t xml:space="preserve"> Gazette 157/13, 152/14, 39/18,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32/20), must </w:t>
      </w:r>
      <w:proofErr w:type="spellStart"/>
      <w:r w:rsidRPr="00C12C62">
        <w:rPr>
          <w:rFonts w:ascii="Merriweather" w:hAnsi="Merriweather"/>
          <w:sz w:val="20"/>
          <w:szCs w:val="20"/>
        </w:rPr>
        <w:t>refer</w:t>
      </w:r>
      <w:proofErr w:type="spellEnd"/>
      <w:r w:rsidRPr="00C12C62">
        <w:rPr>
          <w:rFonts w:ascii="Merriweather" w:hAnsi="Merriweather"/>
          <w:sz w:val="20"/>
          <w:szCs w:val="20"/>
        </w:rPr>
        <w:t xml:space="preserve"> to </w:t>
      </w:r>
      <w:proofErr w:type="spellStart"/>
      <w:r w:rsidRPr="00C12C62">
        <w:rPr>
          <w:rFonts w:ascii="Merriweather" w:hAnsi="Merriweather"/>
          <w:sz w:val="20"/>
          <w:szCs w:val="20"/>
        </w:rPr>
        <w:t>that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right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in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their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application</w:t>
      </w:r>
      <w:proofErr w:type="spellEnd"/>
      <w:r w:rsidRPr="00C12C62">
        <w:rPr>
          <w:rFonts w:ascii="Merriweather" w:hAnsi="Merriweather"/>
          <w:sz w:val="20"/>
          <w:szCs w:val="20"/>
        </w:rPr>
        <w:t xml:space="preserve"> as </w:t>
      </w:r>
      <w:proofErr w:type="spellStart"/>
      <w:r w:rsidRPr="00C12C62">
        <w:rPr>
          <w:rFonts w:ascii="Merriweather" w:hAnsi="Merriweather"/>
          <w:sz w:val="20"/>
          <w:szCs w:val="20"/>
        </w:rPr>
        <w:t>they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consequently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have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solely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under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equal</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conditions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right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advantage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regarding</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other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candidates</w:t>
      </w:r>
      <w:proofErr w:type="spellEnd"/>
      <w:r w:rsidRPr="00C12C62">
        <w:rPr>
          <w:rFonts w:ascii="Merriweather" w:hAnsi="Merriweather"/>
          <w:sz w:val="20"/>
          <w:szCs w:val="20"/>
        </w:rPr>
        <w:t xml:space="preserve">. </w:t>
      </w:r>
    </w:p>
    <w:p w14:paraId="6E3F9D6B" w14:textId="25DBD8C3" w:rsidR="00C12C62" w:rsidRDefault="00C12C62" w:rsidP="00C12C62">
      <w:pPr>
        <w:spacing w:line="240" w:lineRule="auto"/>
        <w:ind w:firstLine="360"/>
        <w:jc w:val="both"/>
        <w:rPr>
          <w:rFonts w:ascii="Merriweather" w:hAnsi="Merriweather"/>
          <w:sz w:val="20"/>
          <w:szCs w:val="20"/>
        </w:rPr>
      </w:pPr>
      <w:proofErr w:type="spellStart"/>
      <w:r w:rsidRPr="00C12C62">
        <w:rPr>
          <w:rFonts w:ascii="Merriweather" w:hAnsi="Merriweather"/>
          <w:sz w:val="20"/>
          <w:szCs w:val="20"/>
        </w:rPr>
        <w:t>Candidates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who</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refer</w:t>
      </w:r>
      <w:proofErr w:type="spellEnd"/>
      <w:r w:rsidRPr="00C12C62">
        <w:rPr>
          <w:rFonts w:ascii="Merriweather" w:hAnsi="Merriweather"/>
          <w:sz w:val="20"/>
          <w:szCs w:val="20"/>
        </w:rPr>
        <w:t xml:space="preserve"> to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right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advantage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upon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applying</w:t>
      </w:r>
      <w:proofErr w:type="spellEnd"/>
      <w:r w:rsidRPr="00C12C62">
        <w:rPr>
          <w:rFonts w:ascii="Merriweather" w:hAnsi="Merriweather"/>
          <w:sz w:val="20"/>
          <w:szCs w:val="20"/>
        </w:rPr>
        <w:t xml:space="preserve"> for a </w:t>
      </w:r>
      <w:proofErr w:type="spellStart"/>
      <w:r w:rsidRPr="00C12C62">
        <w:rPr>
          <w:rFonts w:ascii="Merriweather" w:hAnsi="Merriweather"/>
          <w:sz w:val="20"/>
          <w:szCs w:val="20"/>
        </w:rPr>
        <w:t>position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in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accordance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with</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article</w:t>
      </w:r>
      <w:proofErr w:type="spellEnd"/>
      <w:r w:rsidRPr="00C12C62">
        <w:rPr>
          <w:rFonts w:ascii="Merriweather" w:hAnsi="Merriweather"/>
          <w:sz w:val="20"/>
          <w:szCs w:val="20"/>
        </w:rPr>
        <w:t xml:space="preserve"> 102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Act</w:t>
      </w:r>
      <w:proofErr w:type="spellEnd"/>
      <w:r w:rsidRPr="00C12C62">
        <w:rPr>
          <w:rFonts w:ascii="Merriweather" w:hAnsi="Merriweather"/>
          <w:sz w:val="20"/>
          <w:szCs w:val="20"/>
        </w:rPr>
        <w:t xml:space="preserve"> on Croatian </w:t>
      </w:r>
      <w:proofErr w:type="spellStart"/>
      <w:r w:rsidRPr="00C12C62">
        <w:rPr>
          <w:rFonts w:ascii="Merriweather" w:hAnsi="Merriweather"/>
          <w:sz w:val="20"/>
          <w:szCs w:val="20"/>
        </w:rPr>
        <w:t>Homeland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War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Veterans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Their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Family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Members</w:t>
      </w:r>
      <w:proofErr w:type="spellEnd"/>
      <w:r w:rsidRPr="00C12C62">
        <w:rPr>
          <w:rFonts w:ascii="Merriweather" w:hAnsi="Merriweather"/>
          <w:sz w:val="20"/>
          <w:szCs w:val="20"/>
        </w:rPr>
        <w:t xml:space="preserve">, must </w:t>
      </w:r>
      <w:proofErr w:type="spellStart"/>
      <w:r w:rsidRPr="00C12C62">
        <w:rPr>
          <w:rFonts w:ascii="Merriweather" w:hAnsi="Merriweather"/>
          <w:sz w:val="20"/>
          <w:szCs w:val="20"/>
        </w:rPr>
        <w:t>submit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along</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with</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their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application</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proof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fulfilment</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required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conditions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and</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all</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other</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necessary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evidence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available</w:t>
      </w:r>
      <w:proofErr w:type="spellEnd"/>
      <w:r w:rsidRPr="00C12C62">
        <w:rPr>
          <w:rFonts w:ascii="Merriweather" w:hAnsi="Merriweather"/>
          <w:sz w:val="20"/>
          <w:szCs w:val="20"/>
        </w:rPr>
        <w:t xml:space="preserve"> at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following</w:t>
      </w:r>
      <w:proofErr w:type="spellEnd"/>
      <w:r w:rsidRPr="00C12C62">
        <w:rPr>
          <w:rFonts w:ascii="Merriweather" w:hAnsi="Merriweather"/>
          <w:sz w:val="20"/>
          <w:szCs w:val="20"/>
        </w:rPr>
        <w:t xml:space="preserve"> link on </w:t>
      </w:r>
      <w:proofErr w:type="spellStart"/>
      <w:r w:rsidRPr="00C12C62">
        <w:rPr>
          <w:rFonts w:ascii="Merriweather" w:hAnsi="Merriweather"/>
          <w:sz w:val="20"/>
          <w:szCs w:val="20"/>
        </w:rPr>
        <w:t>the</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Ministry</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of</w:t>
      </w:r>
      <w:proofErr w:type="spellEnd"/>
      <w:r w:rsidRPr="00C12C62">
        <w:rPr>
          <w:rFonts w:ascii="Merriweather" w:hAnsi="Merriweather"/>
          <w:sz w:val="20"/>
          <w:szCs w:val="20"/>
        </w:rPr>
        <w:t xml:space="preserve"> Croatian </w:t>
      </w:r>
      <w:proofErr w:type="spellStart"/>
      <w:r w:rsidRPr="00C12C62">
        <w:rPr>
          <w:rFonts w:ascii="Merriweather" w:hAnsi="Merriweather"/>
          <w:sz w:val="20"/>
          <w:szCs w:val="20"/>
        </w:rPr>
        <w:t>Veteran's</w:t>
      </w:r>
      <w:proofErr w:type="spellEnd"/>
      <w:r w:rsidRPr="00C12C62">
        <w:rPr>
          <w:rFonts w:ascii="Merriweather" w:hAnsi="Merriweather"/>
          <w:sz w:val="20"/>
          <w:szCs w:val="20"/>
        </w:rPr>
        <w:t xml:space="preserve"> </w:t>
      </w:r>
      <w:proofErr w:type="spellStart"/>
      <w:r w:rsidRPr="00C12C62">
        <w:rPr>
          <w:rFonts w:ascii="Merriweather" w:hAnsi="Merriweather"/>
          <w:sz w:val="20"/>
          <w:szCs w:val="20"/>
        </w:rPr>
        <w:t>website</w:t>
      </w:r>
      <w:proofErr w:type="spellEnd"/>
      <w:r w:rsidRPr="00C12C62">
        <w:rPr>
          <w:rFonts w:ascii="Merriweather" w:hAnsi="Merriweather"/>
          <w:sz w:val="20"/>
          <w:szCs w:val="20"/>
        </w:rPr>
        <w:t xml:space="preserve">:  </w:t>
      </w:r>
      <w:hyperlink r:id="rId5" w:history="1">
        <w:r w:rsidRPr="00866B0E">
          <w:rPr>
            <w:rStyle w:val="Hiperveza"/>
            <w:rFonts w:ascii="Merriweather" w:hAnsi="Merriweather"/>
            <w:sz w:val="20"/>
            <w:szCs w:val="20"/>
          </w:rPr>
          <w:t>https://branitelji.gov.hr/zaposljavanje-843/843</w:t>
        </w:r>
      </w:hyperlink>
    </w:p>
    <w:p w14:paraId="5E59C150"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345A09C8"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7D3610D3"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Deadline for application is 30 days from the date of publication of the call for applications in the Official Gazette.</w:t>
      </w:r>
    </w:p>
    <w:p w14:paraId="1E306052"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University reserves the right to cancel a call for applications without specifying the reason.</w:t>
      </w:r>
    </w:p>
    <w:p w14:paraId="40EBF265"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Late and incomplete applications shall not be taken into consideration.</w:t>
      </w:r>
    </w:p>
    <w:p w14:paraId="36BEE6E8" w14:textId="77777777" w:rsidR="00C12C62" w:rsidRPr="00F4140E" w:rsidRDefault="00C12C62" w:rsidP="00C12C62">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F4140E">
        <w:rPr>
          <w:rFonts w:ascii="Merriweather" w:hAnsi="Merriweather"/>
          <w:color w:val="000000"/>
          <w:sz w:val="20"/>
          <w:szCs w:val="20"/>
          <w:lang w:val="en-GB"/>
        </w:rPr>
        <w:t>Natječaji</w:t>
      </w:r>
      <w:proofErr w:type="spellEnd"/>
      <w:r w:rsidRPr="00F4140E">
        <w:rPr>
          <w:rFonts w:ascii="Merriweather" w:hAnsi="Merriweather"/>
          <w:color w:val="000000"/>
          <w:sz w:val="20"/>
          <w:szCs w:val="20"/>
          <w:lang w:val="en-GB"/>
        </w:rPr>
        <w:t>“ on</w:t>
      </w:r>
      <w:proofErr w:type="gramEnd"/>
      <w:r w:rsidRPr="00F4140E">
        <w:rPr>
          <w:rFonts w:ascii="Merriweather" w:hAnsi="Merriweather"/>
          <w:color w:val="000000"/>
          <w:sz w:val="20"/>
          <w:szCs w:val="20"/>
          <w:lang w:val="en-GB"/>
        </w:rPr>
        <w:t xml:space="preserve"> the University of Zadar's web page.</w:t>
      </w:r>
    </w:p>
    <w:p w14:paraId="0DE1B45B" w14:textId="77777777" w:rsidR="002D50A0" w:rsidRDefault="002D50A0" w:rsidP="002E5FD1">
      <w:pPr>
        <w:spacing w:line="240" w:lineRule="auto"/>
        <w:ind w:firstLine="360"/>
        <w:jc w:val="both"/>
        <w:rPr>
          <w:rFonts w:ascii="Merriweather" w:hAnsi="Merriweather"/>
          <w:sz w:val="20"/>
          <w:szCs w:val="20"/>
        </w:rPr>
      </w:pPr>
      <w:r>
        <w:rPr>
          <w:rFonts w:ascii="Merriweather" w:hAnsi="Merriweather"/>
          <w:sz w:val="20"/>
          <w:szCs w:val="20"/>
        </w:rPr>
        <w:tab/>
      </w:r>
    </w:p>
    <w:p w14:paraId="19987B01" w14:textId="77777777" w:rsidR="002E5FD1" w:rsidRPr="002E5FD1" w:rsidRDefault="002E5FD1" w:rsidP="002E5FD1">
      <w:pPr>
        <w:spacing w:line="240" w:lineRule="auto"/>
        <w:ind w:firstLine="360"/>
        <w:jc w:val="both"/>
        <w:rPr>
          <w:rFonts w:ascii="Merriweather" w:hAnsi="Merriweather"/>
          <w:sz w:val="20"/>
          <w:szCs w:val="20"/>
        </w:rPr>
      </w:pPr>
    </w:p>
    <w:p w14:paraId="09B3A70A" w14:textId="23F21EE8" w:rsidR="002E5FD1" w:rsidRPr="002E5FD1" w:rsidRDefault="002E5FD1" w:rsidP="002E5FD1">
      <w:pPr>
        <w:spacing w:line="240" w:lineRule="auto"/>
        <w:ind w:firstLine="360"/>
        <w:jc w:val="both"/>
        <w:rPr>
          <w:rFonts w:ascii="Merriweather" w:hAnsi="Merriweather"/>
          <w:sz w:val="20"/>
          <w:szCs w:val="20"/>
        </w:rPr>
      </w:pP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proofErr w:type="spellStart"/>
      <w:r w:rsidRPr="002E5FD1">
        <w:rPr>
          <w:rFonts w:ascii="Merriweather" w:hAnsi="Merriweather"/>
          <w:sz w:val="20"/>
          <w:szCs w:val="20"/>
        </w:rPr>
        <w:t>Re</w:t>
      </w:r>
      <w:r w:rsidR="008270A8">
        <w:rPr>
          <w:rFonts w:ascii="Merriweather" w:hAnsi="Merriweather"/>
          <w:sz w:val="20"/>
          <w:szCs w:val="20"/>
        </w:rPr>
        <w:t>c</w:t>
      </w:r>
      <w:r w:rsidRPr="002E5FD1">
        <w:rPr>
          <w:rFonts w:ascii="Merriweather" w:hAnsi="Merriweather"/>
          <w:sz w:val="20"/>
          <w:szCs w:val="20"/>
        </w:rPr>
        <w:t>tor</w:t>
      </w:r>
      <w:proofErr w:type="spellEnd"/>
    </w:p>
    <w:p w14:paraId="4C1BDDA9" w14:textId="77777777" w:rsidR="002E5FD1" w:rsidRPr="002E5FD1" w:rsidRDefault="002E5FD1" w:rsidP="002E5FD1">
      <w:pPr>
        <w:spacing w:line="240" w:lineRule="auto"/>
        <w:ind w:firstLine="360"/>
        <w:jc w:val="both"/>
        <w:rPr>
          <w:rFonts w:ascii="Merriweather" w:hAnsi="Merriweather"/>
          <w:sz w:val="20"/>
          <w:szCs w:val="20"/>
        </w:rPr>
      </w:pPr>
    </w:p>
    <w:p w14:paraId="658890EE" w14:textId="1D5877B1" w:rsidR="002E5FD1" w:rsidRPr="002E5FD1" w:rsidRDefault="002E5FD1" w:rsidP="002E5FD1">
      <w:pPr>
        <w:spacing w:line="240" w:lineRule="auto"/>
        <w:ind w:firstLine="360"/>
        <w:jc w:val="both"/>
        <w:rPr>
          <w:rFonts w:ascii="Merriweather" w:hAnsi="Merriweather"/>
          <w:sz w:val="20"/>
          <w:szCs w:val="20"/>
        </w:rPr>
      </w:pP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Pr="002E5FD1">
        <w:rPr>
          <w:rFonts w:ascii="Merriweather" w:hAnsi="Merriweather"/>
          <w:sz w:val="20"/>
          <w:szCs w:val="20"/>
        </w:rPr>
        <w:tab/>
      </w:r>
      <w:r w:rsidR="00C961B4">
        <w:rPr>
          <w:rFonts w:ascii="Merriweather" w:hAnsi="Merriweather"/>
          <w:sz w:val="20"/>
          <w:szCs w:val="20"/>
        </w:rPr>
        <w:t xml:space="preserve">            </w:t>
      </w:r>
      <w:r w:rsidRPr="002E5FD1">
        <w:rPr>
          <w:rFonts w:ascii="Merriweather" w:hAnsi="Merriweather"/>
          <w:sz w:val="20"/>
          <w:szCs w:val="20"/>
        </w:rPr>
        <w:t xml:space="preserve">Prof. dr. sc. Josip </w:t>
      </w:r>
      <w:proofErr w:type="spellStart"/>
      <w:r w:rsidRPr="002E5FD1">
        <w:rPr>
          <w:rFonts w:ascii="Merriweather" w:hAnsi="Merriweather"/>
          <w:sz w:val="20"/>
          <w:szCs w:val="20"/>
        </w:rPr>
        <w:t>Faričić</w:t>
      </w:r>
      <w:proofErr w:type="spellEnd"/>
    </w:p>
    <w:p w14:paraId="4F9344E5" w14:textId="69AC7F31" w:rsidR="00B32162" w:rsidRPr="002E5FD1" w:rsidRDefault="00B32162" w:rsidP="002E5FD1">
      <w:pPr>
        <w:spacing w:line="240" w:lineRule="auto"/>
        <w:ind w:firstLine="360"/>
        <w:jc w:val="both"/>
        <w:rPr>
          <w:rFonts w:ascii="Merriweather" w:hAnsi="Merriweather"/>
          <w:sz w:val="20"/>
          <w:szCs w:val="20"/>
        </w:rPr>
      </w:pPr>
    </w:p>
    <w:sectPr w:rsidR="00B32162" w:rsidRPr="002E5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Light">
    <w:panose1 w:val="000004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D0"/>
    <w:multiLevelType w:val="hybridMultilevel"/>
    <w:tmpl w:val="BDE45092"/>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00436"/>
    <w:multiLevelType w:val="hybridMultilevel"/>
    <w:tmpl w:val="6EC28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485984"/>
    <w:multiLevelType w:val="hybridMultilevel"/>
    <w:tmpl w:val="B1408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E3E95"/>
    <w:multiLevelType w:val="hybridMultilevel"/>
    <w:tmpl w:val="FD3C8AC2"/>
    <w:lvl w:ilvl="0" w:tplc="D616832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F17FC"/>
    <w:multiLevelType w:val="hybridMultilevel"/>
    <w:tmpl w:val="99F24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CD4727"/>
    <w:multiLevelType w:val="hybridMultilevel"/>
    <w:tmpl w:val="E282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1C16FF"/>
    <w:multiLevelType w:val="hybridMultilevel"/>
    <w:tmpl w:val="D76CC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4F119E"/>
    <w:multiLevelType w:val="hybridMultilevel"/>
    <w:tmpl w:val="41B4E4BE"/>
    <w:lvl w:ilvl="0" w:tplc="674C2C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9F90C71"/>
    <w:multiLevelType w:val="hybridMultilevel"/>
    <w:tmpl w:val="1A5A647A"/>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AB96194"/>
    <w:multiLevelType w:val="hybridMultilevel"/>
    <w:tmpl w:val="59487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F116C7"/>
    <w:multiLevelType w:val="hybridMultilevel"/>
    <w:tmpl w:val="FCB42630"/>
    <w:lvl w:ilvl="0" w:tplc="674C2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3A5F14"/>
    <w:multiLevelType w:val="hybridMultilevel"/>
    <w:tmpl w:val="39F60C2A"/>
    <w:lvl w:ilvl="0" w:tplc="1F34553C">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D33CA"/>
    <w:multiLevelType w:val="hybridMultilevel"/>
    <w:tmpl w:val="065AEAD2"/>
    <w:lvl w:ilvl="0" w:tplc="FD728B0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C85B3A"/>
    <w:multiLevelType w:val="hybridMultilevel"/>
    <w:tmpl w:val="C3A8BF16"/>
    <w:lvl w:ilvl="0" w:tplc="041A0001">
      <w:start w:val="1"/>
      <w:numFmt w:val="bullet"/>
      <w:lvlText w:val=""/>
      <w:lvlJc w:val="left"/>
      <w:pPr>
        <w:ind w:left="720" w:hanging="360"/>
      </w:pPr>
      <w:rPr>
        <w:rFonts w:ascii="Symbol" w:hAnsi="Symbol"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9A51B6D"/>
    <w:multiLevelType w:val="hybridMultilevel"/>
    <w:tmpl w:val="BFC46EDC"/>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21D1673"/>
    <w:multiLevelType w:val="hybridMultilevel"/>
    <w:tmpl w:val="FD2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7C0B"/>
    <w:multiLevelType w:val="hybridMultilevel"/>
    <w:tmpl w:val="26F4C748"/>
    <w:lvl w:ilvl="0" w:tplc="387EBF66">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9C54FB"/>
    <w:multiLevelType w:val="hybridMultilevel"/>
    <w:tmpl w:val="C32E2E8A"/>
    <w:lvl w:ilvl="0" w:tplc="5B00765C">
      <w:start w:val="2"/>
      <w:numFmt w:val="upperRoman"/>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0476824"/>
    <w:multiLevelType w:val="hybridMultilevel"/>
    <w:tmpl w:val="9F9E1E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24E30B7"/>
    <w:multiLevelType w:val="hybridMultilevel"/>
    <w:tmpl w:val="3362BA6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306FD7"/>
    <w:multiLevelType w:val="hybridMultilevel"/>
    <w:tmpl w:val="B1A23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AF1318"/>
    <w:multiLevelType w:val="hybridMultilevel"/>
    <w:tmpl w:val="7B18DBD0"/>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571060F"/>
    <w:multiLevelType w:val="hybridMultilevel"/>
    <w:tmpl w:val="7442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B0079"/>
    <w:multiLevelType w:val="hybridMultilevel"/>
    <w:tmpl w:val="B57A8156"/>
    <w:lvl w:ilvl="0" w:tplc="62F2561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AA5363"/>
    <w:multiLevelType w:val="hybridMultilevel"/>
    <w:tmpl w:val="A5CC0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147A3"/>
    <w:multiLevelType w:val="hybridMultilevel"/>
    <w:tmpl w:val="83CA7F7A"/>
    <w:lvl w:ilvl="0" w:tplc="DFC4DF50">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D2425A"/>
    <w:multiLevelType w:val="hybridMultilevel"/>
    <w:tmpl w:val="49A228D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8FA7B32"/>
    <w:multiLevelType w:val="hybridMultilevel"/>
    <w:tmpl w:val="AB5ECA3A"/>
    <w:lvl w:ilvl="0" w:tplc="8BCA5EB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2B2C5F"/>
    <w:multiLevelType w:val="hybridMultilevel"/>
    <w:tmpl w:val="CB5C2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0C6B47"/>
    <w:multiLevelType w:val="hybridMultilevel"/>
    <w:tmpl w:val="BA7A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17B43C9"/>
    <w:multiLevelType w:val="hybridMultilevel"/>
    <w:tmpl w:val="85C66A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 w15:restartNumberingAfterBreak="0">
    <w:nsid w:val="7A6B3287"/>
    <w:multiLevelType w:val="hybridMultilevel"/>
    <w:tmpl w:val="44EEC470"/>
    <w:lvl w:ilvl="0" w:tplc="906046E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AC3C1E"/>
    <w:multiLevelType w:val="hybridMultilevel"/>
    <w:tmpl w:val="B3E29182"/>
    <w:lvl w:ilvl="0" w:tplc="03784B56">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844361"/>
    <w:multiLevelType w:val="hybridMultilevel"/>
    <w:tmpl w:val="4058DED6"/>
    <w:lvl w:ilvl="0" w:tplc="0409000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8610DB"/>
    <w:multiLevelType w:val="hybridMultilevel"/>
    <w:tmpl w:val="E290311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28"/>
  </w:num>
  <w:num w:numId="9">
    <w:abstractNumId w:val="13"/>
  </w:num>
  <w:num w:numId="10">
    <w:abstractNumId w:val="19"/>
  </w:num>
  <w:num w:numId="11">
    <w:abstractNumId w:val="22"/>
  </w:num>
  <w:num w:numId="12">
    <w:abstractNumId w:val="4"/>
  </w:num>
  <w:num w:numId="13">
    <w:abstractNumId w:val="8"/>
  </w:num>
  <w:num w:numId="14">
    <w:abstractNumId w:val="34"/>
  </w:num>
  <w:num w:numId="15">
    <w:abstractNumId w:val="15"/>
  </w:num>
  <w:num w:numId="16">
    <w:abstractNumId w:val="11"/>
  </w:num>
  <w:num w:numId="17">
    <w:abstractNumId w:val="36"/>
  </w:num>
  <w:num w:numId="18">
    <w:abstractNumId w:val="0"/>
  </w:num>
  <w:num w:numId="19">
    <w:abstractNumId w:val="5"/>
  </w:num>
  <w:num w:numId="20">
    <w:abstractNumId w:val="30"/>
  </w:num>
  <w:num w:numId="21">
    <w:abstractNumId w:val="20"/>
  </w:num>
  <w:num w:numId="22">
    <w:abstractNumId w:val="7"/>
  </w:num>
  <w:num w:numId="23">
    <w:abstractNumId w:val="2"/>
  </w:num>
  <w:num w:numId="24">
    <w:abstractNumId w:val="17"/>
  </w:num>
  <w:num w:numId="25">
    <w:abstractNumId w:val="6"/>
  </w:num>
  <w:num w:numId="26">
    <w:abstractNumId w:val="29"/>
  </w:num>
  <w:num w:numId="27">
    <w:abstractNumId w:val="21"/>
  </w:num>
  <w:num w:numId="28">
    <w:abstractNumId w:val="12"/>
  </w:num>
  <w:num w:numId="29">
    <w:abstractNumId w:val="31"/>
  </w:num>
  <w:num w:numId="30">
    <w:abstractNumId w:val="35"/>
  </w:num>
  <w:num w:numId="31">
    <w:abstractNumId w:val="25"/>
  </w:num>
  <w:num w:numId="32">
    <w:abstractNumId w:val="24"/>
  </w:num>
  <w:num w:numId="33">
    <w:abstractNumId w:val="10"/>
  </w:num>
  <w:num w:numId="34">
    <w:abstractNumId w:val="27"/>
  </w:num>
  <w:num w:numId="35">
    <w:abstractNumId w:val="23"/>
  </w:num>
  <w:num w:numId="36">
    <w:abstractNumId w:val="16"/>
  </w:num>
  <w:num w:numId="37">
    <w:abstractNumId w:val="1"/>
  </w:num>
  <w:num w:numId="38">
    <w:abstractNumId w:val="37"/>
  </w:num>
  <w:num w:numId="39">
    <w:abstractNumId w:val="26"/>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6"/>
    <w:rsid w:val="000021DD"/>
    <w:rsid w:val="00045B1E"/>
    <w:rsid w:val="00051106"/>
    <w:rsid w:val="0007581A"/>
    <w:rsid w:val="00080B4C"/>
    <w:rsid w:val="000879AA"/>
    <w:rsid w:val="000C1923"/>
    <w:rsid w:val="000E6501"/>
    <w:rsid w:val="000F5F0B"/>
    <w:rsid w:val="00104447"/>
    <w:rsid w:val="00141CBC"/>
    <w:rsid w:val="00143B8D"/>
    <w:rsid w:val="00194923"/>
    <w:rsid w:val="001D7C49"/>
    <w:rsid w:val="001E3C72"/>
    <w:rsid w:val="00222E5F"/>
    <w:rsid w:val="0022608A"/>
    <w:rsid w:val="00256A83"/>
    <w:rsid w:val="00282847"/>
    <w:rsid w:val="00291EA4"/>
    <w:rsid w:val="002A06E7"/>
    <w:rsid w:val="002D0C85"/>
    <w:rsid w:val="002D50A0"/>
    <w:rsid w:val="002E5FD1"/>
    <w:rsid w:val="003014E6"/>
    <w:rsid w:val="003042C3"/>
    <w:rsid w:val="003453B9"/>
    <w:rsid w:val="003B6886"/>
    <w:rsid w:val="003F7B78"/>
    <w:rsid w:val="00413D28"/>
    <w:rsid w:val="00417D5F"/>
    <w:rsid w:val="004630E1"/>
    <w:rsid w:val="00495A5C"/>
    <w:rsid w:val="004A35A3"/>
    <w:rsid w:val="004B6B24"/>
    <w:rsid w:val="004C654A"/>
    <w:rsid w:val="004E3BE0"/>
    <w:rsid w:val="004E3E67"/>
    <w:rsid w:val="00514AAF"/>
    <w:rsid w:val="005227A8"/>
    <w:rsid w:val="00531FDB"/>
    <w:rsid w:val="005503C4"/>
    <w:rsid w:val="005E7C91"/>
    <w:rsid w:val="005F318C"/>
    <w:rsid w:val="006425F4"/>
    <w:rsid w:val="00653292"/>
    <w:rsid w:val="006E5C69"/>
    <w:rsid w:val="006E7323"/>
    <w:rsid w:val="006F6F42"/>
    <w:rsid w:val="00703AD9"/>
    <w:rsid w:val="007326F7"/>
    <w:rsid w:val="00740676"/>
    <w:rsid w:val="007452E6"/>
    <w:rsid w:val="007929C6"/>
    <w:rsid w:val="007A4775"/>
    <w:rsid w:val="007D6CDD"/>
    <w:rsid w:val="007E76E8"/>
    <w:rsid w:val="007F1B87"/>
    <w:rsid w:val="00826F99"/>
    <w:rsid w:val="008270A8"/>
    <w:rsid w:val="00832349"/>
    <w:rsid w:val="008633C9"/>
    <w:rsid w:val="0087086B"/>
    <w:rsid w:val="008B33ED"/>
    <w:rsid w:val="008F165F"/>
    <w:rsid w:val="008F654D"/>
    <w:rsid w:val="00900D9D"/>
    <w:rsid w:val="00907364"/>
    <w:rsid w:val="00915BEC"/>
    <w:rsid w:val="009404B5"/>
    <w:rsid w:val="00941E68"/>
    <w:rsid w:val="009B4677"/>
    <w:rsid w:val="009D7C95"/>
    <w:rsid w:val="00A124F1"/>
    <w:rsid w:val="00A36049"/>
    <w:rsid w:val="00A4494E"/>
    <w:rsid w:val="00A700FE"/>
    <w:rsid w:val="00A70A3F"/>
    <w:rsid w:val="00A96119"/>
    <w:rsid w:val="00AA07EA"/>
    <w:rsid w:val="00AA0CF3"/>
    <w:rsid w:val="00AB7F82"/>
    <w:rsid w:val="00AC40F3"/>
    <w:rsid w:val="00AD2265"/>
    <w:rsid w:val="00AE7851"/>
    <w:rsid w:val="00B32162"/>
    <w:rsid w:val="00B7268C"/>
    <w:rsid w:val="00BC43C8"/>
    <w:rsid w:val="00BF5F5E"/>
    <w:rsid w:val="00C017BF"/>
    <w:rsid w:val="00C01D39"/>
    <w:rsid w:val="00C075A6"/>
    <w:rsid w:val="00C12C62"/>
    <w:rsid w:val="00C75AF2"/>
    <w:rsid w:val="00C961B4"/>
    <w:rsid w:val="00D236E3"/>
    <w:rsid w:val="00D427CF"/>
    <w:rsid w:val="00D47CFA"/>
    <w:rsid w:val="00D64693"/>
    <w:rsid w:val="00D80999"/>
    <w:rsid w:val="00D858F2"/>
    <w:rsid w:val="00DB1B44"/>
    <w:rsid w:val="00DD7213"/>
    <w:rsid w:val="00E219C5"/>
    <w:rsid w:val="00E33437"/>
    <w:rsid w:val="00E33F7F"/>
    <w:rsid w:val="00E5768C"/>
    <w:rsid w:val="00E64695"/>
    <w:rsid w:val="00E93170"/>
    <w:rsid w:val="00E969BC"/>
    <w:rsid w:val="00EB3094"/>
    <w:rsid w:val="00ED743E"/>
    <w:rsid w:val="00EE1E96"/>
    <w:rsid w:val="00EE32B2"/>
    <w:rsid w:val="00F0194F"/>
    <w:rsid w:val="00F0514C"/>
    <w:rsid w:val="00F13934"/>
    <w:rsid w:val="00F356B1"/>
    <w:rsid w:val="00F4369D"/>
    <w:rsid w:val="00F648C8"/>
    <w:rsid w:val="00F737AD"/>
    <w:rsid w:val="00FC473C"/>
    <w:rsid w:val="00FE2196"/>
    <w:rsid w:val="00FE7AAA"/>
    <w:rsid w:val="00FF4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1C"/>
  <w15:docId w15:val="{0510DCED-2FC0-422B-84EE-736EDA0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4AAF"/>
    <w:pPr>
      <w:ind w:left="720"/>
      <w:contextualSpacing/>
    </w:pPr>
  </w:style>
  <w:style w:type="character" w:styleId="Hiperveza">
    <w:name w:val="Hyperlink"/>
    <w:basedOn w:val="Zadanifontodlomka"/>
    <w:uiPriority w:val="99"/>
    <w:unhideWhenUsed/>
    <w:rsid w:val="00256A83"/>
    <w:rPr>
      <w:color w:val="0000FF" w:themeColor="hyperlink"/>
      <w:u w:val="single"/>
    </w:rPr>
  </w:style>
  <w:style w:type="paragraph" w:styleId="Tekstbalonia">
    <w:name w:val="Balloon Text"/>
    <w:basedOn w:val="Normal"/>
    <w:link w:val="TekstbaloniaChar"/>
    <w:uiPriority w:val="99"/>
    <w:semiHidden/>
    <w:unhideWhenUsed/>
    <w:rsid w:val="00ED74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743E"/>
    <w:rPr>
      <w:rFonts w:ascii="Tahoma" w:hAnsi="Tahoma" w:cs="Tahoma"/>
      <w:sz w:val="16"/>
      <w:szCs w:val="16"/>
    </w:rPr>
  </w:style>
  <w:style w:type="character" w:styleId="SlijeenaHiperveza">
    <w:name w:val="FollowedHyperlink"/>
    <w:basedOn w:val="Zadanifontodlomka"/>
    <w:uiPriority w:val="99"/>
    <w:semiHidden/>
    <w:unhideWhenUsed/>
    <w:rsid w:val="005F318C"/>
    <w:rPr>
      <w:color w:val="800080" w:themeColor="followedHyperlink"/>
      <w:u w:val="single"/>
    </w:rPr>
  </w:style>
  <w:style w:type="character" w:styleId="Nerijeenospominjanje">
    <w:name w:val="Unresolved Mention"/>
    <w:basedOn w:val="Zadanifontodlomka"/>
    <w:uiPriority w:val="99"/>
    <w:semiHidden/>
    <w:unhideWhenUsed/>
    <w:rsid w:val="00E6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398">
      <w:bodyDiv w:val="1"/>
      <w:marLeft w:val="0"/>
      <w:marRight w:val="0"/>
      <w:marTop w:val="0"/>
      <w:marBottom w:val="0"/>
      <w:divBdr>
        <w:top w:val="none" w:sz="0" w:space="0" w:color="auto"/>
        <w:left w:val="none" w:sz="0" w:space="0" w:color="auto"/>
        <w:bottom w:val="none" w:sz="0" w:space="0" w:color="auto"/>
        <w:right w:val="none" w:sz="0" w:space="0" w:color="auto"/>
      </w:divBdr>
    </w:div>
    <w:div w:id="387537295">
      <w:bodyDiv w:val="1"/>
      <w:marLeft w:val="0"/>
      <w:marRight w:val="0"/>
      <w:marTop w:val="0"/>
      <w:marBottom w:val="0"/>
      <w:divBdr>
        <w:top w:val="none" w:sz="0" w:space="0" w:color="auto"/>
        <w:left w:val="none" w:sz="0" w:space="0" w:color="auto"/>
        <w:bottom w:val="none" w:sz="0" w:space="0" w:color="auto"/>
        <w:right w:val="none" w:sz="0" w:space="0" w:color="auto"/>
      </w:divBdr>
    </w:div>
    <w:div w:id="1351419028">
      <w:bodyDiv w:val="1"/>
      <w:marLeft w:val="0"/>
      <w:marRight w:val="0"/>
      <w:marTop w:val="0"/>
      <w:marBottom w:val="0"/>
      <w:divBdr>
        <w:top w:val="none" w:sz="0" w:space="0" w:color="auto"/>
        <w:left w:val="none" w:sz="0" w:space="0" w:color="auto"/>
        <w:bottom w:val="none" w:sz="0" w:space="0" w:color="auto"/>
        <w:right w:val="none" w:sz="0" w:space="0" w:color="auto"/>
      </w:divBdr>
    </w:div>
    <w:div w:id="1805610600">
      <w:bodyDiv w:val="1"/>
      <w:marLeft w:val="0"/>
      <w:marRight w:val="0"/>
      <w:marTop w:val="0"/>
      <w:marBottom w:val="0"/>
      <w:divBdr>
        <w:top w:val="none" w:sz="0" w:space="0" w:color="auto"/>
        <w:left w:val="none" w:sz="0" w:space="0" w:color="auto"/>
        <w:bottom w:val="none" w:sz="0" w:space="0" w:color="auto"/>
        <w:right w:val="none" w:sz="0" w:space="0" w:color="auto"/>
      </w:divBdr>
    </w:div>
    <w:div w:id="19116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687</Words>
  <Characters>3919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mjadresi</dc:creator>
  <cp:lastModifiedBy>Nataša Burčul</cp:lastModifiedBy>
  <cp:revision>3</cp:revision>
  <cp:lastPrinted>2024-11-26T12:06:00Z</cp:lastPrinted>
  <dcterms:created xsi:type="dcterms:W3CDTF">2024-12-03T10:32:00Z</dcterms:created>
  <dcterms:modified xsi:type="dcterms:W3CDTF">2024-12-03T12:40:00Z</dcterms:modified>
</cp:coreProperties>
</file>